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FF9" w:rsidRDefault="00C94FF9" w:rsidP="007E0A85">
      <w:bookmarkStart w:id="0" w:name="_GoBack"/>
      <w:bookmarkEnd w:id="0"/>
    </w:p>
    <w:p w:rsidR="00C94FF9" w:rsidRDefault="00C94FF9" w:rsidP="007E0A85"/>
    <w:p w:rsidR="00C94FF9" w:rsidRDefault="00C94FF9" w:rsidP="007E0A85">
      <w:r w:rsidRPr="00647D6E">
        <w:rPr>
          <w:b/>
        </w:rPr>
        <w:t xml:space="preserve">Temat: </w:t>
      </w:r>
      <w:r>
        <w:rPr>
          <w:b/>
        </w:rPr>
        <w:t>Strefy klimatyczne i strefy krajobrazowe</w:t>
      </w:r>
      <w:r>
        <w:t>.</w:t>
      </w:r>
    </w:p>
    <w:p w:rsidR="00C94FF9" w:rsidRDefault="00C94FF9" w:rsidP="007E0A85"/>
    <w:p w:rsidR="00C94FF9" w:rsidRDefault="00C94FF9" w:rsidP="007E0A85">
      <w:pPr>
        <w:rPr>
          <w:b/>
        </w:rPr>
      </w:pPr>
    </w:p>
    <w:p w:rsidR="00C94FF9" w:rsidRDefault="00C94FF9" w:rsidP="007E0A85">
      <w:r w:rsidRPr="008E2599">
        <w:rPr>
          <w:b/>
        </w:rPr>
        <w:t>Cele lekcji:</w:t>
      </w:r>
      <w:r>
        <w:t xml:space="preserve"> uczeń poznaje strefy klimatyczne i odpowiadające im strefy krajobrazowe na kuli ziemskiej, rozumie różnice między klimatem kontynentalnym a morskim. </w:t>
      </w:r>
    </w:p>
    <w:p w:rsidR="00C94FF9" w:rsidRDefault="00C94FF9" w:rsidP="007E0A85"/>
    <w:p w:rsidR="00C94FF9" w:rsidRDefault="00C94FF9" w:rsidP="007E0A85">
      <w:pPr>
        <w:rPr>
          <w:i/>
        </w:rPr>
      </w:pPr>
      <w:r>
        <w:t xml:space="preserve">1. Przeczytać temat, który jest na stronach podręcznika 108-112 </w:t>
      </w:r>
      <w:r w:rsidRPr="007E0A85">
        <w:rPr>
          <w:i/>
        </w:rPr>
        <w:t>"</w:t>
      </w:r>
      <w:r>
        <w:rPr>
          <w:i/>
        </w:rPr>
        <w:t>Strefy klimatyczne i strefy krajobrazowe</w:t>
      </w:r>
      <w:r w:rsidRPr="007E0A85">
        <w:rPr>
          <w:i/>
        </w:rPr>
        <w:t>"</w:t>
      </w:r>
      <w:r>
        <w:rPr>
          <w:i/>
        </w:rPr>
        <w:t>.</w:t>
      </w:r>
    </w:p>
    <w:p w:rsidR="00C94FF9" w:rsidRDefault="00C94FF9" w:rsidP="007E0A85"/>
    <w:p w:rsidR="00C94FF9" w:rsidRDefault="00C94FF9" w:rsidP="007E0A85">
      <w:r w:rsidRPr="008E2599">
        <w:t xml:space="preserve">2. Odpowiedzieć w zeszycie </w:t>
      </w:r>
      <w:r>
        <w:t>przedmiotowym na poniższe pytania:</w:t>
      </w:r>
    </w:p>
    <w:p w:rsidR="00C94FF9" w:rsidRDefault="00C94FF9" w:rsidP="007E0A85"/>
    <w:p w:rsidR="00C94FF9" w:rsidRDefault="00C94FF9" w:rsidP="007E0A85">
      <w:r>
        <w:t>a) Co to są strefy klimatyczne?</w:t>
      </w:r>
    </w:p>
    <w:p w:rsidR="00C94FF9" w:rsidRDefault="00C94FF9" w:rsidP="007E0A85">
      <w:r>
        <w:t>b) Jakie nazwy noszą strefy klimatyczne?</w:t>
      </w:r>
    </w:p>
    <w:p w:rsidR="00C94FF9" w:rsidRDefault="00C94FF9" w:rsidP="007E0A85">
      <w:r>
        <w:t>c) Czym charakteryzuje się klimat górski, a czym klimat kontynentalny?</w:t>
      </w:r>
    </w:p>
    <w:p w:rsidR="00C94FF9" w:rsidRDefault="00C94FF9" w:rsidP="007E0A85">
      <w:r>
        <w:t>d) Co to są strefy krajobrazowe?</w:t>
      </w:r>
    </w:p>
    <w:p w:rsidR="00C94FF9" w:rsidRPr="008E2599" w:rsidRDefault="00C94FF9" w:rsidP="007E0A85">
      <w:r>
        <w:t>e) Jakie nazwy noszą strefy krajobrazów?</w:t>
      </w:r>
    </w:p>
    <w:p w:rsidR="00C94FF9" w:rsidRDefault="00C94FF9" w:rsidP="007E0A85">
      <w:pPr>
        <w:rPr>
          <w:i/>
        </w:rPr>
      </w:pPr>
    </w:p>
    <w:p w:rsidR="00C94FF9" w:rsidRDefault="00C94FF9" w:rsidP="007E0A85">
      <w:r>
        <w:t xml:space="preserve">3. Wykonać polecenia 1-5 w zeszycie ćwiczeń na stronach 65-66. </w:t>
      </w:r>
    </w:p>
    <w:p w:rsidR="00C94FF9" w:rsidRDefault="00C94FF9" w:rsidP="007E0A85"/>
    <w:p w:rsidR="00C94FF9" w:rsidRPr="00CC2E9E" w:rsidRDefault="00C94FF9" w:rsidP="007E0A85">
      <w:pPr>
        <w:rPr>
          <w:b/>
          <w:color w:val="3366FF"/>
          <w:u w:val="single"/>
        </w:rPr>
      </w:pPr>
      <w:r w:rsidRPr="00CC2E9E">
        <w:rPr>
          <w:b/>
          <w:color w:val="3366FF"/>
          <w:u w:val="single"/>
        </w:rPr>
        <w:t>Praca dla Heleny:</w:t>
      </w:r>
    </w:p>
    <w:p w:rsidR="00C94FF9" w:rsidRDefault="00C94FF9" w:rsidP="00CC2E9E">
      <w:pPr>
        <w:rPr>
          <w:b/>
          <w:color w:val="3366FF"/>
        </w:rPr>
      </w:pPr>
      <w:r w:rsidRPr="00337995">
        <w:rPr>
          <w:b/>
          <w:color w:val="3366FF"/>
        </w:rPr>
        <w:t xml:space="preserve">Helena wykonuje tylko </w:t>
      </w:r>
      <w:r>
        <w:rPr>
          <w:b/>
          <w:color w:val="3366FF"/>
        </w:rPr>
        <w:t>zadanie</w:t>
      </w:r>
      <w:r w:rsidRPr="00337995">
        <w:rPr>
          <w:b/>
          <w:color w:val="3366FF"/>
        </w:rPr>
        <w:t xml:space="preserve"> 1</w:t>
      </w:r>
      <w:r>
        <w:rPr>
          <w:b/>
          <w:color w:val="3366FF"/>
        </w:rPr>
        <w:t xml:space="preserve"> w zeszycie ćwiczeń na str. 65</w:t>
      </w:r>
      <w:r w:rsidRPr="00337995">
        <w:rPr>
          <w:b/>
          <w:color w:val="3366FF"/>
        </w:rPr>
        <w:t xml:space="preserve"> </w:t>
      </w:r>
      <w:r>
        <w:rPr>
          <w:b/>
          <w:color w:val="3366FF"/>
        </w:rPr>
        <w:t>oraz zadanie 4, też w zeszycie ćwiczeń na str. 66.</w:t>
      </w:r>
    </w:p>
    <w:p w:rsidR="00C94FF9" w:rsidRDefault="00C94FF9" w:rsidP="00CC2E9E">
      <w:pPr>
        <w:rPr>
          <w:b/>
          <w:color w:val="3366FF"/>
        </w:rPr>
      </w:pPr>
    </w:p>
    <w:p w:rsidR="00C94FF9" w:rsidRPr="00F053C4" w:rsidRDefault="00C94FF9" w:rsidP="00CC2E9E">
      <w:pPr>
        <w:rPr>
          <w:b/>
          <w:color w:val="008000"/>
          <w:u w:val="single"/>
        </w:rPr>
      </w:pPr>
      <w:r w:rsidRPr="00F053C4">
        <w:rPr>
          <w:b/>
          <w:color w:val="008000"/>
          <w:u w:val="single"/>
        </w:rPr>
        <w:t>Praca dla Sebastiana:</w:t>
      </w:r>
    </w:p>
    <w:p w:rsidR="00C94FF9" w:rsidRPr="00F053C4" w:rsidRDefault="00C94FF9" w:rsidP="00CC2E9E">
      <w:pPr>
        <w:rPr>
          <w:b/>
          <w:color w:val="008000"/>
        </w:rPr>
      </w:pPr>
      <w:r w:rsidRPr="00F053C4">
        <w:rPr>
          <w:b/>
          <w:color w:val="008000"/>
        </w:rPr>
        <w:t>Na podstawie mapki w podręczniku „Strefy krajobrazowe na Ziemi”, str. 110, napisz w jakiej strefie krajobrazowej znajdują się poniższe miejscowości (są one zaznaczone na mapce):</w:t>
      </w:r>
    </w:p>
    <w:p w:rsidR="00C94FF9" w:rsidRPr="00F053C4" w:rsidRDefault="00C94FF9" w:rsidP="00CC2E9E">
      <w:pPr>
        <w:rPr>
          <w:b/>
          <w:color w:val="008000"/>
        </w:rPr>
      </w:pPr>
      <w:r w:rsidRPr="00F053C4">
        <w:rPr>
          <w:b/>
          <w:color w:val="008000"/>
        </w:rPr>
        <w:t>Napisz w jakiej strefie klimatycznej te miejscowości się znajdują (wykorzystaj mapkę na str. 108)</w:t>
      </w:r>
    </w:p>
    <w:p w:rsidR="00C94FF9" w:rsidRPr="00F053C4" w:rsidRDefault="00C94FF9" w:rsidP="00CC2E9E">
      <w:pPr>
        <w:rPr>
          <w:b/>
          <w:color w:val="008000"/>
        </w:rPr>
      </w:pPr>
    </w:p>
    <w:p w:rsidR="00C94FF9" w:rsidRPr="00F053C4" w:rsidRDefault="00C94FF9" w:rsidP="00CC2E9E">
      <w:pPr>
        <w:rPr>
          <w:b/>
          <w:color w:val="008000"/>
        </w:rPr>
      </w:pPr>
      <w:r w:rsidRPr="00F053C4">
        <w:rPr>
          <w:b/>
          <w:color w:val="008000"/>
        </w:rPr>
        <w:t>Katmandu – strefa krajobrazowa: …………………………………………..</w:t>
      </w:r>
    </w:p>
    <w:p w:rsidR="00C94FF9" w:rsidRPr="00F053C4" w:rsidRDefault="00C94FF9" w:rsidP="00CC2E9E">
      <w:pPr>
        <w:rPr>
          <w:b/>
          <w:color w:val="008000"/>
        </w:rPr>
      </w:pPr>
      <w:r w:rsidRPr="00F053C4">
        <w:rPr>
          <w:b/>
          <w:color w:val="008000"/>
        </w:rPr>
        <w:t xml:space="preserve">                       strefa klimatyczna: ……………………………………………</w:t>
      </w:r>
    </w:p>
    <w:p w:rsidR="00C94FF9" w:rsidRPr="00F053C4" w:rsidRDefault="00C94FF9" w:rsidP="00CC2E9E">
      <w:pPr>
        <w:rPr>
          <w:b/>
          <w:color w:val="008000"/>
        </w:rPr>
      </w:pPr>
    </w:p>
    <w:p w:rsidR="00C94FF9" w:rsidRPr="00F053C4" w:rsidRDefault="00C94FF9" w:rsidP="00F053C4">
      <w:pPr>
        <w:rPr>
          <w:b/>
          <w:color w:val="008000"/>
        </w:rPr>
      </w:pPr>
      <w:r w:rsidRPr="00F053C4">
        <w:rPr>
          <w:b/>
          <w:color w:val="008000"/>
        </w:rPr>
        <w:t>Barrow –       strefa krajobrazowa: …………………………………………..</w:t>
      </w:r>
    </w:p>
    <w:p w:rsidR="00C94FF9" w:rsidRPr="00F053C4" w:rsidRDefault="00C94FF9" w:rsidP="00F053C4">
      <w:pPr>
        <w:rPr>
          <w:b/>
          <w:color w:val="008000"/>
        </w:rPr>
      </w:pPr>
      <w:r w:rsidRPr="00F053C4">
        <w:rPr>
          <w:b/>
          <w:color w:val="008000"/>
        </w:rPr>
        <w:t xml:space="preserve">                       strefa klimatyczna: ……………………………………………</w:t>
      </w:r>
    </w:p>
    <w:p w:rsidR="00C94FF9" w:rsidRPr="00F053C4" w:rsidRDefault="00C94FF9" w:rsidP="00F053C4">
      <w:pPr>
        <w:rPr>
          <w:b/>
          <w:color w:val="008000"/>
        </w:rPr>
      </w:pPr>
    </w:p>
    <w:p w:rsidR="00C94FF9" w:rsidRPr="00F053C4" w:rsidRDefault="00C94FF9" w:rsidP="00F053C4">
      <w:pPr>
        <w:rPr>
          <w:b/>
          <w:color w:val="008000"/>
        </w:rPr>
      </w:pPr>
      <w:r w:rsidRPr="00F053C4">
        <w:rPr>
          <w:b/>
          <w:color w:val="008000"/>
        </w:rPr>
        <w:t>Jakuck –       strefa krajobrazowa: …………………………………………..</w:t>
      </w:r>
    </w:p>
    <w:p w:rsidR="00C94FF9" w:rsidRPr="00F053C4" w:rsidRDefault="00C94FF9" w:rsidP="00F053C4">
      <w:pPr>
        <w:rPr>
          <w:b/>
          <w:color w:val="008000"/>
        </w:rPr>
      </w:pPr>
      <w:r w:rsidRPr="00F053C4">
        <w:rPr>
          <w:b/>
          <w:color w:val="008000"/>
        </w:rPr>
        <w:t xml:space="preserve">                       strefa klimatyczna: ……………………………………………</w:t>
      </w:r>
    </w:p>
    <w:p w:rsidR="00C94FF9" w:rsidRPr="00F053C4" w:rsidRDefault="00C94FF9" w:rsidP="00F053C4">
      <w:pPr>
        <w:rPr>
          <w:b/>
          <w:color w:val="008000"/>
        </w:rPr>
      </w:pPr>
    </w:p>
    <w:p w:rsidR="00C94FF9" w:rsidRPr="00F053C4" w:rsidRDefault="00C94FF9" w:rsidP="00F053C4">
      <w:pPr>
        <w:rPr>
          <w:b/>
          <w:color w:val="008000"/>
        </w:rPr>
      </w:pPr>
      <w:r w:rsidRPr="00F053C4">
        <w:rPr>
          <w:b/>
          <w:color w:val="008000"/>
        </w:rPr>
        <w:t xml:space="preserve">Kisangani –   </w:t>
      </w:r>
      <w:r>
        <w:rPr>
          <w:b/>
          <w:color w:val="008000"/>
        </w:rPr>
        <w:t>s</w:t>
      </w:r>
      <w:r w:rsidRPr="00F053C4">
        <w:rPr>
          <w:b/>
          <w:color w:val="008000"/>
        </w:rPr>
        <w:t>trefa krajobrazowa: …………………………………………..</w:t>
      </w:r>
    </w:p>
    <w:p w:rsidR="00C94FF9" w:rsidRPr="00F053C4" w:rsidRDefault="00C94FF9" w:rsidP="00F053C4">
      <w:pPr>
        <w:rPr>
          <w:b/>
          <w:color w:val="008000"/>
        </w:rPr>
      </w:pPr>
      <w:r w:rsidRPr="00F053C4">
        <w:rPr>
          <w:b/>
          <w:color w:val="008000"/>
        </w:rPr>
        <w:t xml:space="preserve">                       strefa klimatyczna: ……………………………………………</w:t>
      </w:r>
    </w:p>
    <w:p w:rsidR="00C94FF9" w:rsidRPr="00F053C4" w:rsidRDefault="00C94FF9" w:rsidP="00F053C4">
      <w:pPr>
        <w:rPr>
          <w:b/>
          <w:color w:val="008000"/>
        </w:rPr>
      </w:pPr>
    </w:p>
    <w:p w:rsidR="00C94FF9" w:rsidRPr="00F053C4" w:rsidRDefault="00C94FF9" w:rsidP="00F053C4">
      <w:pPr>
        <w:rPr>
          <w:b/>
          <w:color w:val="008000"/>
        </w:rPr>
      </w:pPr>
      <w:r w:rsidRPr="00F053C4">
        <w:rPr>
          <w:b/>
          <w:color w:val="008000"/>
        </w:rPr>
        <w:t xml:space="preserve">Rzym –          </w:t>
      </w:r>
      <w:r>
        <w:rPr>
          <w:b/>
          <w:color w:val="008000"/>
        </w:rPr>
        <w:t>s</w:t>
      </w:r>
      <w:r w:rsidRPr="00F053C4">
        <w:rPr>
          <w:b/>
          <w:color w:val="008000"/>
        </w:rPr>
        <w:t>trefa krajobrazowa: …………………………………………..</w:t>
      </w:r>
    </w:p>
    <w:p w:rsidR="00C94FF9" w:rsidRPr="00F053C4" w:rsidRDefault="00C94FF9" w:rsidP="00F053C4">
      <w:pPr>
        <w:rPr>
          <w:b/>
          <w:color w:val="008000"/>
        </w:rPr>
      </w:pPr>
      <w:r w:rsidRPr="00F053C4">
        <w:rPr>
          <w:b/>
          <w:color w:val="008000"/>
        </w:rPr>
        <w:t xml:space="preserve">                       strefa klimatyczna: ……………………………………………</w:t>
      </w:r>
    </w:p>
    <w:p w:rsidR="00C94FF9" w:rsidRPr="00F053C4" w:rsidRDefault="00C94FF9" w:rsidP="00F053C4">
      <w:pPr>
        <w:rPr>
          <w:b/>
          <w:color w:val="008000"/>
        </w:rPr>
      </w:pPr>
    </w:p>
    <w:p w:rsidR="00C94FF9" w:rsidRPr="00F053C4" w:rsidRDefault="00C94FF9" w:rsidP="00F053C4">
      <w:pPr>
        <w:rPr>
          <w:b/>
          <w:color w:val="008000"/>
        </w:rPr>
      </w:pPr>
      <w:r w:rsidRPr="00F053C4">
        <w:rPr>
          <w:b/>
          <w:color w:val="008000"/>
        </w:rPr>
        <w:t>Białystok –    strefa krajobrazowa: …………………………………………..</w:t>
      </w:r>
    </w:p>
    <w:p w:rsidR="00C94FF9" w:rsidRPr="00F053C4" w:rsidRDefault="00C94FF9" w:rsidP="00F053C4">
      <w:pPr>
        <w:rPr>
          <w:b/>
          <w:color w:val="008000"/>
        </w:rPr>
      </w:pPr>
      <w:r w:rsidRPr="00F053C4">
        <w:rPr>
          <w:b/>
          <w:color w:val="008000"/>
        </w:rPr>
        <w:t xml:space="preserve">                       strefa klimatyczna: ……………………………………………</w:t>
      </w:r>
    </w:p>
    <w:p w:rsidR="00C94FF9" w:rsidRPr="00F053C4" w:rsidRDefault="00C94FF9" w:rsidP="00F053C4">
      <w:pPr>
        <w:rPr>
          <w:b/>
          <w:color w:val="008000"/>
        </w:rPr>
      </w:pPr>
    </w:p>
    <w:p w:rsidR="00C94FF9" w:rsidRPr="00CC2E9E" w:rsidRDefault="00C94FF9" w:rsidP="00CC2E9E">
      <w:pPr>
        <w:rPr>
          <w:color w:val="3366FF"/>
        </w:rPr>
      </w:pPr>
    </w:p>
    <w:p w:rsidR="00C94FF9" w:rsidRDefault="00C94FF9" w:rsidP="00791FCE">
      <w:r>
        <w:t xml:space="preserve">Zdjęcia zrobionej notatki w zeszycie przedmiotowym oraz wykonanych zadań w zeszycie ćwiczeń przesyłacie na adres: </w:t>
      </w:r>
      <w:hyperlink r:id="rId6" w:history="1">
        <w:r>
          <w:rPr>
            <w:rStyle w:val="Hipercze"/>
            <w:b/>
            <w:color w:val="auto"/>
            <w:u w:val="none"/>
          </w:rPr>
          <w:t>emilianlichman.geografia@interia.pl</w:t>
        </w:r>
      </w:hyperlink>
      <w:r>
        <w:t xml:space="preserve">        do</w:t>
      </w:r>
      <w:r>
        <w:rPr>
          <w:b/>
        </w:rPr>
        <w:t xml:space="preserve"> </w:t>
      </w:r>
      <w:r>
        <w:t>dnia 26.04.2020</w:t>
      </w:r>
    </w:p>
    <w:p w:rsidR="00C94FF9" w:rsidRDefault="00C94FF9" w:rsidP="007E0A85"/>
    <w:p w:rsidR="00C94FF9" w:rsidRDefault="00C94FF9" w:rsidP="007E0A85"/>
    <w:p w:rsidR="00C94FF9" w:rsidRDefault="00C94FF9" w:rsidP="007E0A85"/>
    <w:p w:rsidR="00C94FF9" w:rsidRPr="007E0A85" w:rsidRDefault="00C94FF9" w:rsidP="007E0A85"/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C94FF9" w:rsidRPr="00851111" w:rsidRDefault="00C94FF9" w:rsidP="0031737C">
      <w:pPr>
        <w:widowControl w:val="0"/>
        <w:autoSpaceDE w:val="0"/>
        <w:autoSpaceDN w:val="0"/>
        <w:adjustRightInd w:val="0"/>
        <w:spacing w:before="77" w:line="179" w:lineRule="exact"/>
        <w:ind w:right="-20"/>
        <w:rPr>
          <w:rFonts w:ascii="Arial" w:hAnsi="Arial" w:cs="Arial"/>
          <w:b/>
          <w:color w:val="000000"/>
          <w:sz w:val="18"/>
          <w:szCs w:val="18"/>
        </w:rPr>
        <w:sectPr w:rsidR="00C94FF9" w:rsidRPr="00851111">
          <w:footerReference w:type="default" r:id="rId7"/>
          <w:type w:val="continuous"/>
          <w:pgSz w:w="11920" w:h="16840"/>
          <w:pgMar w:top="160" w:right="420" w:bottom="280" w:left="1240" w:header="708" w:footer="708" w:gutter="0"/>
          <w:cols w:num="2" w:space="708" w:equalWidth="0">
            <w:col w:w="9668" w:space="181"/>
            <w:col w:w="411"/>
          </w:cols>
          <w:noEndnote/>
        </w:sectPr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</w:p>
    <w:p w:rsidR="00C94FF9" w:rsidRDefault="00C94FF9" w:rsidP="0031737C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</w:p>
    <w:p w:rsidR="00C94FF9" w:rsidRDefault="00C94FF9"/>
    <w:sectPr w:rsidR="00C94FF9" w:rsidSect="00EE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728" w:rsidRDefault="00F10728">
      <w:r>
        <w:separator/>
      </w:r>
    </w:p>
  </w:endnote>
  <w:endnote w:type="continuationSeparator" w:id="0">
    <w:p w:rsidR="00F10728" w:rsidRDefault="00F1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F9" w:rsidRDefault="00C94FF9" w:rsidP="0031737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728" w:rsidRDefault="00F10728">
      <w:r>
        <w:separator/>
      </w:r>
    </w:p>
  </w:footnote>
  <w:footnote w:type="continuationSeparator" w:id="0">
    <w:p w:rsidR="00F10728" w:rsidRDefault="00F10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A85"/>
    <w:rsid w:val="000157CE"/>
    <w:rsid w:val="00022B94"/>
    <w:rsid w:val="0008435E"/>
    <w:rsid w:val="00112622"/>
    <w:rsid w:val="0011698C"/>
    <w:rsid w:val="0014618D"/>
    <w:rsid w:val="002A066C"/>
    <w:rsid w:val="002C50FF"/>
    <w:rsid w:val="002F53E9"/>
    <w:rsid w:val="0031737C"/>
    <w:rsid w:val="00337995"/>
    <w:rsid w:val="003A5928"/>
    <w:rsid w:val="00477939"/>
    <w:rsid w:val="004B3E14"/>
    <w:rsid w:val="00511026"/>
    <w:rsid w:val="00542780"/>
    <w:rsid w:val="005C14B6"/>
    <w:rsid w:val="005C485B"/>
    <w:rsid w:val="00647D6E"/>
    <w:rsid w:val="0071394B"/>
    <w:rsid w:val="0073014B"/>
    <w:rsid w:val="0076095B"/>
    <w:rsid w:val="00767FB7"/>
    <w:rsid w:val="00791FCE"/>
    <w:rsid w:val="007B630D"/>
    <w:rsid w:val="007C24DC"/>
    <w:rsid w:val="007E0A85"/>
    <w:rsid w:val="00806EC8"/>
    <w:rsid w:val="00821355"/>
    <w:rsid w:val="00851111"/>
    <w:rsid w:val="00852B9D"/>
    <w:rsid w:val="008E2599"/>
    <w:rsid w:val="00900606"/>
    <w:rsid w:val="009C3DEE"/>
    <w:rsid w:val="009D47A6"/>
    <w:rsid w:val="00A12E02"/>
    <w:rsid w:val="00A54D7A"/>
    <w:rsid w:val="00A76ED5"/>
    <w:rsid w:val="00B7595D"/>
    <w:rsid w:val="00B95F9D"/>
    <w:rsid w:val="00BA40A5"/>
    <w:rsid w:val="00BE66EF"/>
    <w:rsid w:val="00BF3006"/>
    <w:rsid w:val="00C16B79"/>
    <w:rsid w:val="00C452DD"/>
    <w:rsid w:val="00C7598F"/>
    <w:rsid w:val="00C94FF9"/>
    <w:rsid w:val="00C96298"/>
    <w:rsid w:val="00CC2E9E"/>
    <w:rsid w:val="00D20EEF"/>
    <w:rsid w:val="00D8795F"/>
    <w:rsid w:val="00DC386E"/>
    <w:rsid w:val="00DE20A8"/>
    <w:rsid w:val="00E51409"/>
    <w:rsid w:val="00EE49F4"/>
    <w:rsid w:val="00EF31BE"/>
    <w:rsid w:val="00F053C4"/>
    <w:rsid w:val="00F10728"/>
    <w:rsid w:val="00F3411D"/>
    <w:rsid w:val="00F377E8"/>
    <w:rsid w:val="00F46BBA"/>
    <w:rsid w:val="00F72C7B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4C037E-7D7F-46B0-8603-CA7C859A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E0A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52B9D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173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1737C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zzini@interi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Kucharski</dc:creator>
  <cp:keywords/>
  <dc:description/>
  <cp:lastModifiedBy>Szymon Kucharski</cp:lastModifiedBy>
  <cp:revision>2</cp:revision>
  <dcterms:created xsi:type="dcterms:W3CDTF">2020-04-18T08:23:00Z</dcterms:created>
  <dcterms:modified xsi:type="dcterms:W3CDTF">2020-04-18T08:23:00Z</dcterms:modified>
</cp:coreProperties>
</file>